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Default="00000E67" w:rsidP="00000E67">
      <w:pPr>
        <w:spacing w:after="0" w:line="240" w:lineRule="auto"/>
        <w:jc w:val="center"/>
        <w:rPr>
          <w:rFonts w:ascii="Times New Roman" w:hAnsi="Times New Roman" w:cs="Times New Roman"/>
          <w:noProof/>
          <w:sz w:val="28"/>
          <w:szCs w:val="28"/>
        </w:rPr>
      </w:pPr>
    </w:p>
    <w:p w:rsidR="00DD49B6" w:rsidRDefault="00DD49B6" w:rsidP="00000E67">
      <w:pPr>
        <w:spacing w:after="0" w:line="240" w:lineRule="auto"/>
        <w:jc w:val="center"/>
        <w:rPr>
          <w:rFonts w:ascii="Times New Roman" w:hAnsi="Times New Roman" w:cs="Times New Roman"/>
          <w:noProof/>
          <w:sz w:val="28"/>
          <w:szCs w:val="28"/>
        </w:rPr>
      </w:pPr>
    </w:p>
    <w:p w:rsidR="00DD49B6" w:rsidRDefault="00DD49B6" w:rsidP="00000E67">
      <w:pPr>
        <w:spacing w:after="0" w:line="240" w:lineRule="auto"/>
        <w:jc w:val="center"/>
        <w:rPr>
          <w:rFonts w:ascii="Times New Roman" w:hAnsi="Times New Roman" w:cs="Times New Roman"/>
          <w:noProof/>
          <w:sz w:val="28"/>
          <w:szCs w:val="28"/>
        </w:rPr>
      </w:pPr>
    </w:p>
    <w:p w:rsidR="00DD49B6" w:rsidRDefault="00DD49B6" w:rsidP="00000E67">
      <w:pPr>
        <w:spacing w:after="0" w:line="240" w:lineRule="auto"/>
        <w:jc w:val="center"/>
        <w:rPr>
          <w:rFonts w:ascii="Times New Roman" w:hAnsi="Times New Roman" w:cs="Times New Roman"/>
          <w:noProof/>
          <w:sz w:val="28"/>
          <w:szCs w:val="28"/>
        </w:rPr>
      </w:pPr>
    </w:p>
    <w:p w:rsidR="00DD49B6" w:rsidRDefault="00DD49B6" w:rsidP="00000E67">
      <w:pPr>
        <w:spacing w:after="0" w:line="240" w:lineRule="auto"/>
        <w:jc w:val="center"/>
        <w:rPr>
          <w:rFonts w:ascii="Times New Roman" w:hAnsi="Times New Roman" w:cs="Times New Roman"/>
          <w:noProof/>
          <w:sz w:val="28"/>
          <w:szCs w:val="28"/>
        </w:rPr>
      </w:pPr>
    </w:p>
    <w:p w:rsidR="00DD49B6" w:rsidRDefault="00DD49B6" w:rsidP="00000E67">
      <w:pPr>
        <w:spacing w:after="0" w:line="240" w:lineRule="auto"/>
        <w:jc w:val="center"/>
        <w:rPr>
          <w:rFonts w:ascii="Times New Roman" w:hAnsi="Times New Roman" w:cs="Times New Roman"/>
          <w:noProof/>
          <w:sz w:val="28"/>
          <w:szCs w:val="28"/>
        </w:rPr>
      </w:pPr>
    </w:p>
    <w:p w:rsidR="00DD49B6" w:rsidRPr="00291511" w:rsidRDefault="00DD49B6" w:rsidP="00000E67">
      <w:pPr>
        <w:spacing w:after="0" w:line="240" w:lineRule="auto"/>
        <w:jc w:val="center"/>
        <w:rPr>
          <w:rFonts w:ascii="Times New Roman" w:hAnsi="Times New Roman" w:cs="Times New Roman"/>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062AB3">
        <w:rPr>
          <w:rFonts w:ascii="Times New Roman" w:hAnsi="Times New Roman" w:cs="Times New Roman"/>
          <w:color w:val="000000"/>
          <w:sz w:val="28"/>
          <w:szCs w:val="28"/>
        </w:rPr>
        <w:t>ф</w:t>
      </w:r>
      <w:r w:rsidRPr="00291511">
        <w:rPr>
          <w:rFonts w:ascii="Times New Roman" w:hAnsi="Times New Roman" w:cs="Times New Roman"/>
          <w:color w:val="000000"/>
          <w:sz w:val="28"/>
          <w:szCs w:val="28"/>
        </w:rPr>
        <w:t>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242A5E">
        <w:rPr>
          <w:sz w:val="32"/>
          <w:szCs w:val="32"/>
        </w:rPr>
        <w:t>Современные региональные средства массовой информации</w:t>
      </w:r>
      <w:r w:rsidRPr="00291511">
        <w:rPr>
          <w:sz w:val="32"/>
          <w:szCs w:val="32"/>
        </w:rPr>
        <w:t>»</w:t>
      </w:r>
    </w:p>
    <w:p w:rsidR="00000E67"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42.03.02 Журналистика</w:t>
      </w:r>
    </w:p>
    <w:p w:rsidR="001A47C2" w:rsidRPr="00291511" w:rsidRDefault="001A47C2"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242A5E">
        <w:rPr>
          <w:rFonts w:ascii="Times New Roman" w:hAnsi="Times New Roman" w:cs="Times New Roman"/>
          <w:b/>
          <w:bCs/>
          <w:color w:val="000000"/>
          <w:sz w:val="32"/>
          <w:szCs w:val="32"/>
        </w:rPr>
        <w:t>Общий профиль</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B77A16" w:rsidP="00000E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Омск, 2022</w:t>
      </w:r>
    </w:p>
    <w:p w:rsidR="00555DE2" w:rsidRDefault="00000E67" w:rsidP="00DD49B6">
      <w:pPr>
        <w:widowControl w:val="0"/>
        <w:spacing w:after="0" w:line="240" w:lineRule="auto"/>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1A47C2" w:rsidRPr="00291511" w:rsidRDefault="001A47C2" w:rsidP="00DD49B6">
      <w:pPr>
        <w:widowControl w:val="0"/>
        <w:spacing w:after="0" w:line="240" w:lineRule="auto"/>
        <w:rPr>
          <w:rFonts w:ascii="Times New Roman" w:hAnsi="Times New Roman" w:cs="Times New Roman"/>
          <w:sz w:val="28"/>
        </w:rPr>
      </w:pPr>
    </w:p>
    <w:p w:rsidR="00555DE2" w:rsidRPr="00291511" w:rsidRDefault="00555DE2" w:rsidP="00DD49B6">
      <w:pPr>
        <w:widowControl w:val="0"/>
        <w:spacing w:after="0" w:line="240" w:lineRule="auto"/>
        <w:rPr>
          <w:rFonts w:ascii="Times New Roman" w:hAnsi="Times New Roman" w:cs="Times New Roman"/>
          <w:sz w:val="28"/>
        </w:rPr>
      </w:pPr>
      <w:r w:rsidRPr="00291511">
        <w:rPr>
          <w:rFonts w:ascii="Times New Roman" w:hAnsi="Times New Roman" w:cs="Times New Roman"/>
          <w:sz w:val="28"/>
        </w:rPr>
        <w:t>д. п</w:t>
      </w:r>
      <w:r w:rsidR="00062AB3">
        <w:rPr>
          <w:rFonts w:ascii="Times New Roman" w:hAnsi="Times New Roman" w:cs="Times New Roman"/>
          <w:sz w:val="28"/>
        </w:rPr>
        <w:t>олит</w:t>
      </w:r>
      <w:r w:rsidRPr="00291511">
        <w:rPr>
          <w:rFonts w:ascii="Times New Roman" w:hAnsi="Times New Roman" w:cs="Times New Roman"/>
          <w:sz w:val="28"/>
        </w:rPr>
        <w:t>.н</w:t>
      </w:r>
      <w:r w:rsidR="00F92278">
        <w:rPr>
          <w:rFonts w:ascii="Times New Roman" w:hAnsi="Times New Roman" w:cs="Times New Roman"/>
          <w:sz w:val="28"/>
        </w:rPr>
        <w:t>.</w:t>
      </w:r>
      <w:r w:rsidRPr="00291511">
        <w:rPr>
          <w:rFonts w:ascii="Times New Roman" w:hAnsi="Times New Roman" w:cs="Times New Roman"/>
          <w:sz w:val="28"/>
        </w:rPr>
        <w:t xml:space="preserve">, </w:t>
      </w:r>
      <w:r w:rsidR="00F92278">
        <w:rPr>
          <w:rFonts w:ascii="Times New Roman" w:hAnsi="Times New Roman" w:cs="Times New Roman"/>
          <w:sz w:val="28"/>
        </w:rPr>
        <w:t>профессор</w:t>
      </w:r>
      <w:r w:rsidR="00DD49B6">
        <w:rPr>
          <w:rFonts w:ascii="Times New Roman" w:hAnsi="Times New Roman" w:cs="Times New Roman"/>
          <w:sz w:val="28"/>
        </w:rPr>
        <w:t xml:space="preserve"> </w:t>
      </w:r>
      <w:r w:rsidR="007E3578" w:rsidRPr="00291511">
        <w:rPr>
          <w:rFonts w:ascii="Times New Roman" w:hAnsi="Times New Roman" w:cs="Times New Roman"/>
          <w:sz w:val="28"/>
        </w:rPr>
        <w:t xml:space="preserve">В.А. </w:t>
      </w:r>
      <w:r w:rsidR="00DD49B6">
        <w:rPr>
          <w:rFonts w:ascii="Times New Roman" w:hAnsi="Times New Roman" w:cs="Times New Roman"/>
          <w:sz w:val="28"/>
        </w:rPr>
        <w:t>Евдокимов</w:t>
      </w:r>
    </w:p>
    <w:p w:rsidR="00555DE2" w:rsidRPr="00291511" w:rsidRDefault="00555DE2" w:rsidP="00DD49B6">
      <w:pPr>
        <w:widowControl w:val="0"/>
        <w:spacing w:after="0" w:line="240" w:lineRule="auto"/>
        <w:rPr>
          <w:rFonts w:ascii="Times New Roman" w:hAnsi="Times New Roman" w:cs="Times New Roman"/>
          <w:sz w:val="28"/>
        </w:rPr>
      </w:pPr>
    </w:p>
    <w:p w:rsidR="00555DE2" w:rsidRPr="00291511" w:rsidRDefault="00555DE2" w:rsidP="00DD49B6">
      <w:pPr>
        <w:widowControl w:val="0"/>
        <w:spacing w:after="0" w:line="240" w:lineRule="auto"/>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DD49B6">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DD49B6">
        <w:rPr>
          <w:rFonts w:ascii="Times New Roman" w:hAnsi="Times New Roman" w:cs="Times New Roman"/>
          <w:sz w:val="28"/>
        </w:rPr>
        <w:t>»</w:t>
      </w:r>
    </w:p>
    <w:p w:rsidR="007E3578" w:rsidRDefault="007E3578" w:rsidP="00DD49B6">
      <w:pPr>
        <w:widowControl w:val="0"/>
        <w:spacing w:after="0" w:line="240" w:lineRule="auto"/>
        <w:rPr>
          <w:rFonts w:ascii="Times New Roman" w:hAnsi="Times New Roman" w:cs="Times New Roman"/>
          <w:sz w:val="28"/>
        </w:rPr>
      </w:pPr>
    </w:p>
    <w:p w:rsidR="001A1009" w:rsidRPr="001A1009" w:rsidRDefault="001A1009" w:rsidP="00DD49B6">
      <w:pPr>
        <w:spacing w:after="0" w:line="240" w:lineRule="auto"/>
        <w:jc w:val="both"/>
        <w:rPr>
          <w:rFonts w:ascii="Times New Roman" w:hAnsi="Times New Roman" w:cs="Times New Roman"/>
          <w:sz w:val="28"/>
        </w:rPr>
      </w:pPr>
      <w:r w:rsidRPr="001A1009">
        <w:rPr>
          <w:rFonts w:ascii="Times New Roman" w:hAnsi="Times New Roman" w:cs="Times New Roman"/>
          <w:sz w:val="28"/>
        </w:rPr>
        <w:t>Протокол от 2</w:t>
      </w:r>
      <w:r w:rsidR="00B77A16">
        <w:rPr>
          <w:rFonts w:ascii="Times New Roman" w:hAnsi="Times New Roman" w:cs="Times New Roman"/>
          <w:sz w:val="28"/>
        </w:rPr>
        <w:t>5</w:t>
      </w:r>
      <w:r w:rsidRPr="001A1009">
        <w:rPr>
          <w:rFonts w:ascii="Times New Roman" w:hAnsi="Times New Roman" w:cs="Times New Roman"/>
          <w:sz w:val="28"/>
        </w:rPr>
        <w:t>.03.20</w:t>
      </w:r>
      <w:r w:rsidR="00B77A16">
        <w:rPr>
          <w:rFonts w:ascii="Times New Roman" w:hAnsi="Times New Roman" w:cs="Times New Roman"/>
          <w:sz w:val="28"/>
        </w:rPr>
        <w:t>22</w:t>
      </w:r>
      <w:r w:rsidRPr="001A1009">
        <w:rPr>
          <w:rFonts w:ascii="Times New Roman" w:hAnsi="Times New Roman" w:cs="Times New Roman"/>
          <w:sz w:val="28"/>
        </w:rPr>
        <w:t xml:space="preserve"> г. №8</w:t>
      </w:r>
    </w:p>
    <w:p w:rsidR="001A1009" w:rsidRPr="001A1009" w:rsidRDefault="001A1009" w:rsidP="00DD49B6">
      <w:pPr>
        <w:spacing w:after="0" w:line="240" w:lineRule="auto"/>
        <w:jc w:val="both"/>
        <w:rPr>
          <w:rFonts w:ascii="Times New Roman" w:hAnsi="Times New Roman" w:cs="Times New Roman"/>
          <w:sz w:val="28"/>
        </w:rPr>
      </w:pPr>
    </w:p>
    <w:p w:rsidR="001A1009" w:rsidRPr="001A1009" w:rsidRDefault="001A1009" w:rsidP="00DD49B6">
      <w:pPr>
        <w:spacing w:after="0" w:line="240" w:lineRule="auto"/>
        <w:jc w:val="both"/>
        <w:rPr>
          <w:rFonts w:ascii="Times New Roman" w:hAnsi="Times New Roman" w:cs="Times New Roman"/>
          <w:sz w:val="28"/>
        </w:rPr>
      </w:pPr>
      <w:r w:rsidRPr="001A1009">
        <w:rPr>
          <w:rFonts w:ascii="Times New Roman" w:hAnsi="Times New Roman" w:cs="Times New Roman"/>
          <w:sz w:val="28"/>
        </w:rPr>
        <w:t xml:space="preserve">Зав. кафедрой  </w:t>
      </w:r>
      <w:r w:rsidR="00DD49B6">
        <w:rPr>
          <w:rFonts w:ascii="Times New Roman" w:hAnsi="Times New Roman" w:cs="Times New Roman"/>
          <w:sz w:val="28"/>
        </w:rPr>
        <w:t>к.филол.н., доцент О.В.Попова</w:t>
      </w:r>
    </w:p>
    <w:p w:rsidR="007E3578" w:rsidRDefault="007E3578" w:rsidP="00DD49B6">
      <w:pPr>
        <w:spacing w:after="0" w:line="240" w:lineRule="auto"/>
        <w:jc w:val="both"/>
        <w:rPr>
          <w:rFonts w:ascii="Times New Roman" w:hAnsi="Times New Roman" w:cs="Times New Roman"/>
          <w:sz w:val="28"/>
        </w:rPr>
      </w:pPr>
    </w:p>
    <w:p w:rsidR="007E3578" w:rsidRPr="0057023A" w:rsidRDefault="007E3578" w:rsidP="00DD49B6">
      <w:pPr>
        <w:spacing w:after="0" w:line="240" w:lineRule="auto"/>
        <w:jc w:val="both"/>
        <w:rPr>
          <w:rFonts w:ascii="Times New Roman" w:hAnsi="Times New Roman" w:cs="Times New Roman"/>
          <w:sz w:val="28"/>
        </w:rPr>
      </w:pPr>
      <w:r w:rsidRPr="009E52E2">
        <w:rPr>
          <w:rFonts w:ascii="Times New Roman" w:hAnsi="Times New Roman" w:cs="Times New Roman"/>
          <w:sz w:val="28"/>
        </w:rPr>
        <w:t>Методические указания по подготовке, оформлению и защите курсовой работы по дисциплине «</w:t>
      </w:r>
      <w:r>
        <w:rPr>
          <w:rFonts w:ascii="Times New Roman" w:hAnsi="Times New Roman" w:cs="Times New Roman"/>
          <w:sz w:val="28"/>
        </w:rPr>
        <w:t>Современные региональные средства массовой информации</w:t>
      </w:r>
      <w:r w:rsidRPr="009E52E2">
        <w:rPr>
          <w:rFonts w:ascii="Times New Roman" w:hAnsi="Times New Roman" w:cs="Times New Roman"/>
          <w:sz w:val="28"/>
        </w:rPr>
        <w:t>» предназначены для студентов Омской гуманитарной академии, обучающихся по направлению подготовки</w:t>
      </w:r>
      <w:r w:rsidR="00DD49B6">
        <w:rPr>
          <w:rFonts w:ascii="Times New Roman" w:hAnsi="Times New Roman" w:cs="Times New Roman"/>
          <w:sz w:val="28"/>
        </w:rPr>
        <w:t xml:space="preserve">                                  </w:t>
      </w:r>
      <w:r w:rsidRPr="009E52E2">
        <w:rPr>
          <w:rFonts w:ascii="Times New Roman" w:hAnsi="Times New Roman" w:cs="Times New Roman"/>
          <w:sz w:val="28"/>
        </w:rPr>
        <w:t xml:space="preserve"> </w:t>
      </w:r>
      <w:r w:rsidR="00DD49B6">
        <w:rPr>
          <w:rFonts w:ascii="Times New Roman" w:hAnsi="Times New Roman" w:cs="Times New Roman"/>
          <w:sz w:val="28"/>
        </w:rPr>
        <w:t xml:space="preserve">42.03.02 </w:t>
      </w:r>
      <w:r w:rsidRPr="009E52E2">
        <w:rPr>
          <w:rFonts w:ascii="Times New Roman" w:hAnsi="Times New Roman" w:cs="Times New Roman"/>
          <w:sz w:val="28"/>
        </w:rPr>
        <w:t>«</w:t>
      </w:r>
      <w:r>
        <w:rPr>
          <w:rFonts w:ascii="Times New Roman" w:hAnsi="Times New Roman" w:cs="Times New Roman"/>
          <w:sz w:val="28"/>
        </w:rPr>
        <w:t>Журналистика</w:t>
      </w:r>
      <w:r w:rsidRPr="009E52E2">
        <w:rPr>
          <w:rFonts w:ascii="Times New Roman" w:hAnsi="Times New Roman" w:cs="Times New Roman"/>
          <w:sz w:val="28"/>
        </w:rPr>
        <w:t>» направленность (профиль) «</w:t>
      </w:r>
      <w:r>
        <w:rPr>
          <w:rFonts w:ascii="Times New Roman" w:hAnsi="Times New Roman" w:cs="Times New Roman"/>
          <w:sz w:val="28"/>
        </w:rPr>
        <w:t>Общий профиль</w:t>
      </w:r>
      <w:r w:rsidRPr="009E52E2">
        <w:rPr>
          <w:rFonts w:ascii="Times New Roman" w:hAnsi="Times New Roman" w:cs="Times New Roman"/>
          <w:sz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242A5E" w:rsidRPr="00242A5E">
        <w:rPr>
          <w:rFonts w:ascii="Times New Roman" w:hAnsi="Times New Roman" w:cs="Times New Roman"/>
          <w:sz w:val="28"/>
        </w:rPr>
        <w:t>Современные региональные средства массовой информации</w:t>
      </w:r>
      <w:r w:rsidRPr="00291511">
        <w:rPr>
          <w:rFonts w:ascii="Times New Roman" w:hAnsi="Times New Roman" w:cs="Times New Roman"/>
          <w:sz w:val="28"/>
        </w:rPr>
        <w:t xml:space="preserve">» представляет собой исследованиетеоретических и практических аспектов журналистики.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Написаниекурсовой работы должносформировать у студента готовность к участию в проведениинаучных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 теории и практики журналистики,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 xml:space="preserve">илологии, журналистики и массовых коммуникаций. Студент выбирает тему в соответствии с предложенной тематикой,своим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журналистике,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xml:space="preserve">. Экспертные аналитические материалы по изучаемой проблеме следует искать в профессиональных журналах (например, «Журналист», «Журналистика и медиарынок»).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w:t>
      </w:r>
      <w:r w:rsidRPr="00291511">
        <w:rPr>
          <w:rFonts w:ascii="Times New Roman" w:eastAsia="Times New Roman" w:hAnsi="Times New Roman" w:cs="Times New Roman"/>
          <w:sz w:val="28"/>
        </w:rPr>
        <w:lastRenderedPageBreak/>
        <w:t xml:space="preserve">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610FCE" w:rsidRPr="00291511">
        <w:rPr>
          <w:rFonts w:ascii="Times New Roman" w:eastAsia="Times New Roman" w:hAnsi="Times New Roman" w:cs="Times New Roman"/>
          <w:sz w:val="28"/>
        </w:rPr>
        <w:t>журналистику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w:t>
      </w:r>
      <w:r w:rsidRPr="00291511">
        <w:rPr>
          <w:rFonts w:ascii="Times New Roman" w:eastAsia="Times New Roman" w:hAnsi="Times New Roman" w:cs="Times New Roman"/>
          <w:sz w:val="28"/>
        </w:rPr>
        <w:lastRenderedPageBreak/>
        <w:t xml:space="preserve">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Если по данной проблеме в журналистской</w:t>
      </w:r>
      <w:r w:rsidR="00D32EDE" w:rsidRPr="00291511">
        <w:rPr>
          <w:rFonts w:ascii="Times New Roman" w:eastAsia="Times New Roman" w:hAnsi="Times New Roman" w:cs="Times New Roman"/>
          <w:sz w:val="28"/>
        </w:rPr>
        <w:t xml:space="preserve">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2 излагается на материалах изучаемого предприятия, содержит несколько параграфов или вопросов (18-20 стр) в которых раскрывается</w:t>
      </w:r>
      <w:r w:rsidR="00DC343D">
        <w:rPr>
          <w:rFonts w:ascii="Times New Roman" w:eastAsia="Times New Roman" w:hAnsi="Times New Roman" w:cs="Times New Roman"/>
          <w:sz w:val="28"/>
        </w:rPr>
        <w:t xml:space="preserve"> состояниес</w:t>
      </w:r>
      <w:r w:rsidR="00DC343D" w:rsidRPr="00DC343D">
        <w:rPr>
          <w:rFonts w:ascii="Times New Roman" w:eastAsia="Times New Roman" w:hAnsi="Times New Roman" w:cs="Times New Roman"/>
          <w:sz w:val="28"/>
        </w:rPr>
        <w:t>овременны</w:t>
      </w:r>
      <w:r w:rsidR="00DC343D">
        <w:rPr>
          <w:rFonts w:ascii="Times New Roman" w:eastAsia="Times New Roman" w:hAnsi="Times New Roman" w:cs="Times New Roman"/>
          <w:sz w:val="28"/>
        </w:rPr>
        <w:t>х</w:t>
      </w:r>
      <w:r w:rsidR="00DC343D" w:rsidRPr="00DC343D">
        <w:rPr>
          <w:rFonts w:ascii="Times New Roman" w:eastAsia="Times New Roman" w:hAnsi="Times New Roman" w:cs="Times New Roman"/>
          <w:sz w:val="28"/>
        </w:rPr>
        <w:t xml:space="preserve"> региональны</w:t>
      </w:r>
      <w:r w:rsidR="00DC343D">
        <w:rPr>
          <w:rFonts w:ascii="Times New Roman" w:eastAsia="Times New Roman" w:hAnsi="Times New Roman" w:cs="Times New Roman"/>
          <w:sz w:val="28"/>
        </w:rPr>
        <w:t>х</w:t>
      </w:r>
      <w:r w:rsidR="00DC343D" w:rsidRPr="00DC343D">
        <w:rPr>
          <w:rFonts w:ascii="Times New Roman" w:eastAsia="Times New Roman" w:hAnsi="Times New Roman" w:cs="Times New Roman"/>
          <w:sz w:val="28"/>
        </w:rPr>
        <w:t xml:space="preserve"> средств массовой информации</w:t>
      </w:r>
      <w:r w:rsidRPr="00291511">
        <w:rPr>
          <w:rFonts w:ascii="Times New Roman" w:eastAsia="Times New Roman" w:hAnsi="Times New Roman" w:cs="Times New Roman"/>
          <w:sz w:val="28"/>
        </w:rPr>
        <w:t xml:space="preserve">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и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журналистского анализа: аналитический, </w:t>
      </w:r>
      <w:r w:rsidR="00610FCE" w:rsidRPr="00291511">
        <w:rPr>
          <w:rFonts w:ascii="Times New Roman" w:eastAsia="Times New Roman" w:hAnsi="Times New Roman" w:cs="Times New Roman"/>
          <w:sz w:val="28"/>
        </w:rPr>
        <w:t>социологический</w:t>
      </w:r>
      <w:r w:rsidRPr="00291511">
        <w:rPr>
          <w:rFonts w:ascii="Times New Roman" w:eastAsia="Times New Roman" w:hAnsi="Times New Roman" w:cs="Times New Roman"/>
          <w:sz w:val="28"/>
        </w:rPr>
        <w:t xml:space="preserve"> и др.;</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242A5E">
        <w:rPr>
          <w:rFonts w:ascii="Times New Roman" w:eastAsia="Times New Roman" w:hAnsi="Times New Roman" w:cs="Times New Roman"/>
          <w:sz w:val="28"/>
        </w:rPr>
        <w:t>Современные региональные средства массовой информации</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w:t>
      </w:r>
      <w:r w:rsidRPr="00291511">
        <w:rPr>
          <w:rFonts w:ascii="Times New Roman" w:eastAsia="Times New Roman" w:hAnsi="Times New Roman" w:cs="Times New Roman"/>
          <w:sz w:val="28"/>
        </w:rPr>
        <w:lastRenderedPageBreak/>
        <w:t xml:space="preserve">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9"/>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9"/>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9"/>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9"/>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lastRenderedPageBreak/>
        <w:tab/>
        <w:t xml:space="preserve">Наименования разделов и подразделов (заголовки) начинаются с </w:t>
      </w:r>
      <w:hyperlink r:id="rId8" w:history="1">
        <w:r w:rsidRPr="00291511">
          <w:rPr>
            <w:rStyle w:val="ab"/>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d"/>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d"/>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291511">
      <w:pPr>
        <w:pStyle w:val="ac"/>
        <w:spacing w:after="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291511">
      <w:pPr>
        <w:pStyle w:val="ac"/>
        <w:spacing w:after="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291511">
      <w:pPr>
        <w:pStyle w:val="ac"/>
        <w:spacing w:after="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29151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29151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lastRenderedPageBreak/>
        <w:t>Книга: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lastRenderedPageBreak/>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Публикация вгазете:</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Номер газетной страницы, на которой расположена статья,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указывается в том случае, если объем издания составляет более 8</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страниц. При </w:t>
      </w:r>
      <w:r w:rsidR="008856DB" w:rsidRPr="00291511">
        <w:rPr>
          <w:rFonts w:ascii="Times New Roman" w:eastAsia="Times New Roman" w:hAnsi="Times New Roman" w:cs="Times New Roman"/>
          <w:sz w:val="28"/>
          <w:szCs w:val="28"/>
        </w:rPr>
        <w:t>оформлении</w:t>
      </w:r>
      <w:r w:rsidRPr="00291511">
        <w:rPr>
          <w:rFonts w:ascii="Times New Roman" w:eastAsia="Times New Roman" w:hAnsi="Times New Roman" w:cs="Times New Roman"/>
          <w:sz w:val="28"/>
          <w:szCs w:val="28"/>
        </w:rPr>
        <w:t>библиографического описания в списке исследованных текстов указывается не номер выпуска, а число и месяц. Приняты следующие сокращения названий месяцев: янв., февр., апр., авг., сент., окт., нояб., дек. Март</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май</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июнь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июль</w:t>
      </w:r>
      <w:r w:rsidRPr="00E20D7B">
        <w:rPr>
          <w:rFonts w:ascii="Times New Roman" w:eastAsia="Times New Roman" w:hAnsi="Times New Roman" w:cs="Times New Roman"/>
          <w:sz w:val="28"/>
          <w:szCs w:val="28"/>
          <w:lang w:val="en-US"/>
        </w:rPr>
        <w:t>–</w:t>
      </w:r>
      <w:r w:rsidRPr="00291511">
        <w:rPr>
          <w:rFonts w:ascii="Times New Roman" w:eastAsia="Times New Roman" w:hAnsi="Times New Roman" w:cs="Times New Roman"/>
          <w:sz w:val="28"/>
          <w:szCs w:val="28"/>
        </w:rPr>
        <w:t>несокращаются</w:t>
      </w:r>
      <w:r w:rsidRPr="00E20D7B">
        <w:rPr>
          <w:rFonts w:ascii="Times New Roman" w:eastAsia="Times New Roman" w:hAnsi="Times New Roman" w:cs="Times New Roman"/>
          <w:sz w:val="28"/>
          <w:szCs w:val="28"/>
          <w:lang w:val="en-US"/>
        </w:rPr>
        <w:t xml:space="preserve">.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 xml:space="preserve">9. </w:t>
      </w: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7 марта 2012. С. 8.</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 тексте работы и в списке исследованных материалов можно использовать и цифровое обозначение даты: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00C65148" w:rsidRPr="00C65148">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07.03.2012. С. 8.</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1" w:history="1">
        <w:r w:rsidR="006F0C91">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2" w:history="1">
        <w:r w:rsidR="00E212DB">
          <w:rPr>
            <w:rStyle w:val="ab"/>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Беседа, интервью:</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преобладает текст ответов на вопро</w:t>
      </w:r>
      <w:r>
        <w:rPr>
          <w:rFonts w:ascii="Times New Roman" w:eastAsia="Times New Roman" w:hAnsi="Times New Roman" w:cs="Times New Roman"/>
          <w:sz w:val="28"/>
          <w:szCs w:val="28"/>
        </w:rPr>
        <w:t>сы журналиста, описание источни</w:t>
      </w:r>
      <w:r w:rsidRPr="00291511">
        <w:rPr>
          <w:rFonts w:ascii="Times New Roman" w:eastAsia="Times New Roman" w:hAnsi="Times New Roman" w:cs="Times New Roman"/>
          <w:sz w:val="28"/>
          <w:szCs w:val="28"/>
        </w:rPr>
        <w:t>ка составляют под фамилией того, кто отвечал, а фамилию журналиста прив</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дят в сведениях об ответственности (после одной косой черты):</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10. Кобрин К. «Холмс с его беспощадным логическим умом был бы сегодня веганом» / беседовал П. Силаев // Афиша-Воздух. 27 ноября 2015.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6F0C91">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vozduh.afisha.ru/books/holms-s-ego-besposhchadnym-logicheskim-umom-byl-by-segodnya-veganom/ (дата обращения: 29.11.2015).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в тексте преобладают комментарии журналиста или интервью оформлено как авторский журналистский материал, то описание оставляют под фам</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лией интервьюера, а фамилию собеседника указывают в </w:t>
      </w:r>
      <w:r>
        <w:rPr>
          <w:rFonts w:ascii="Times New Roman" w:eastAsia="Times New Roman" w:hAnsi="Times New Roman" w:cs="Times New Roman"/>
          <w:sz w:val="28"/>
          <w:szCs w:val="28"/>
        </w:rPr>
        <w:t>ведениях об ответ</w:t>
      </w:r>
      <w:r w:rsidRPr="00291511">
        <w:rPr>
          <w:rFonts w:ascii="Times New Roman" w:eastAsia="Times New Roman" w:hAnsi="Times New Roman" w:cs="Times New Roman"/>
          <w:sz w:val="28"/>
          <w:szCs w:val="28"/>
        </w:rPr>
        <w:t>ственности:</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11. Василевецкий А. Бытие и сознание / [Интервью с М.А. Александров</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чем] // Литературная газета. 1995. 27 сент. С. 6.</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w:t>
      </w:r>
      <w:r w:rsidRPr="00291511">
        <w:rPr>
          <w:rFonts w:ascii="Times New Roman" w:eastAsia="Times New Roman" w:hAnsi="Times New Roman" w:cs="Times New Roman"/>
          <w:sz w:val="28"/>
          <w:szCs w:val="28"/>
        </w:rPr>
        <w:lastRenderedPageBreak/>
        <w:t xml:space="preserve">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4" w:history="1">
        <w:r w:rsidR="006F0C91">
          <w:rPr>
            <w:rStyle w:val="ab"/>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5" w:history="1">
        <w:r w:rsidR="006F0C91">
          <w:rPr>
            <w:rStyle w:val="ab"/>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r:id="rId16" w:history="1">
        <w:r w:rsidR="006F0C91">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7" w:history="1">
        <w:r w:rsidR="00E212DB">
          <w:rPr>
            <w:rStyle w:val="ab"/>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Телевизионные и радиопередачи:</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В случае если телевизионные или радиопередачи являются материалом и</w:t>
      </w:r>
      <w:r>
        <w:rPr>
          <w:rFonts w:ascii="Times New Roman" w:eastAsia="Times New Roman" w:hAnsi="Times New Roman" w:cs="Times New Roman"/>
          <w:sz w:val="28"/>
          <w:szCs w:val="28"/>
        </w:rPr>
        <w:t>с</w:t>
      </w:r>
      <w:r w:rsidRPr="00291511">
        <w:rPr>
          <w:rFonts w:ascii="Times New Roman" w:eastAsia="Times New Roman" w:hAnsi="Times New Roman" w:cs="Times New Roman"/>
          <w:sz w:val="28"/>
          <w:szCs w:val="28"/>
        </w:rPr>
        <w:t>следования, необходимо описать их в основном тексте работы, а в разделе «Материалы исследования» оформить как пронумерованный список передач, теле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или радиоканалов. При необходимости поставить ссылку на современный журналистский материал, который, как правило, размещен в интернете, это делается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16. Правила денег. 22.10.2015 // Телекомпания «Vetta» [официальный сайт]. URL: </w:t>
      </w:r>
      <w:hyperlink r:id="rId18" w:history="1">
        <w:r w:rsidR="006F0C91">
          <w:rPr>
            <w:rStyle w:val="ab"/>
            <w:rFonts w:ascii="Times New Roman" w:eastAsia="Times New Roman" w:hAnsi="Times New Roman" w:cs="Times New Roman"/>
            <w:sz w:val="28"/>
            <w:szCs w:val="28"/>
          </w:rPr>
          <w:t>http://vetta.tv/news/economics/38194</w:t>
        </w:r>
      </w:hyperlink>
      <w:r w:rsidRPr="00291511">
        <w:rPr>
          <w:rFonts w:ascii="Times New Roman" w:eastAsia="Times New Roman" w:hAnsi="Times New Roman" w:cs="Times New Roman"/>
          <w:sz w:val="28"/>
          <w:szCs w:val="28"/>
        </w:rPr>
        <w:t xml:space="preserve"> (дата обращения: 01.11.15).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17. Илья Кормильцев: позабытый при жизни [Лекция А. Кушнира]. 28.10.2015 // Радиостанция «Серебряный дождь» [официальный сайт]. </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 xml:space="preserve">URL: </w:t>
      </w:r>
      <w:hyperlink r:id="rId19" w:history="1">
        <w:r w:rsidR="006F0C91">
          <w:rPr>
            <w:rStyle w:val="ab"/>
            <w:rFonts w:ascii="Times New Roman" w:eastAsia="Times New Roman" w:hAnsi="Times New Roman" w:cs="Times New Roman"/>
            <w:sz w:val="28"/>
            <w:szCs w:val="28"/>
            <w:lang w:val="en-US"/>
          </w:rPr>
          <w:t>http://</w:t>
        </w:r>
      </w:hyperlink>
      <w:r w:rsidRPr="00E20D7B">
        <w:rPr>
          <w:rFonts w:ascii="Times New Roman" w:eastAsia="Times New Roman" w:hAnsi="Times New Roman" w:cs="Times New Roman"/>
          <w:sz w:val="28"/>
          <w:szCs w:val="28"/>
          <w:lang w:val="en-US"/>
        </w:rPr>
        <w:t xml:space="preserve"> silver.ru/programms/chto_to_khoroshee/editions-of-the-program/materials-IlyaKormiltsevpozabytyyprizhizni/ (</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01.11.2015).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ссылке на интернет-СМИ (не имеющее печатной версии)указываются: фамилия и инициалы автора (если есть), название, разделительный знак «//», название журнала или сборника, год выхода и номер, потом точный адрес страницы в Интернете и дата обращения.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18. Абрамова К. Журналистика? Нужна. Но другая / [Интервью с Иваном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Засурским (МГУ)] // Пять углов. 13 нояб. 2015. URL:</w:t>
      </w:r>
      <w:hyperlink r:id="rId20" w:history="1">
        <w:r w:rsidR="006F0C91">
          <w:rPr>
            <w:rStyle w:val="ab"/>
            <w:rFonts w:ascii="Times New Roman" w:eastAsia="Times New Roman" w:hAnsi="Times New Roman" w:cs="Times New Roman"/>
            <w:sz w:val="28"/>
            <w:szCs w:val="28"/>
          </w:rPr>
          <w:t>http://journ.5uglov.ru/kontekst/zhurnalistika_nuzhna_no_drugaya/</w:t>
        </w:r>
      </w:hyperlink>
      <w:r w:rsidRPr="00291511">
        <w:rPr>
          <w:rFonts w:ascii="Times New Roman" w:eastAsia="Times New Roman" w:hAnsi="Times New Roman" w:cs="Times New Roman"/>
          <w:sz w:val="28"/>
          <w:szCs w:val="28"/>
        </w:rPr>
        <w:t xml:space="preserve"> (дата обращения: 29.11.2015).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характеристики ресурса допускается после его названия дать уточнение в квадратных скобках:</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19. Костина Н. Что самое модное в этом сезоне? Интеллект // Текст [информационное агентство]. 23.10.2015. URL: </w:t>
      </w:r>
      <w:hyperlink r:id="rId21" w:history="1">
        <w:r w:rsidR="006F0C91">
          <w:rPr>
            <w:rStyle w:val="ab"/>
            <w:rFonts w:ascii="Times New Roman" w:eastAsia="Times New Roman" w:hAnsi="Times New Roman" w:cs="Times New Roman"/>
            <w:sz w:val="28"/>
            <w:szCs w:val="28"/>
          </w:rPr>
          <w:t>http://www.chitaitext.ru/novosti/strannye-kapelki-mollyuski-i-spor-ob-endorfine-stali-chastyu-modnoy-tusovki-v-permi/</w:t>
        </w:r>
      </w:hyperlink>
      <w:r w:rsidRPr="00291511">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обра</w:t>
      </w:r>
      <w:r w:rsidRPr="00291511">
        <w:rPr>
          <w:rFonts w:ascii="Times New Roman" w:eastAsia="Times New Roman" w:hAnsi="Times New Roman" w:cs="Times New Roman"/>
          <w:sz w:val="28"/>
          <w:szCs w:val="28"/>
        </w:rPr>
        <w:t xml:space="preserve">щения: 25.10.2015). </w:t>
      </w:r>
    </w:p>
    <w:p w:rsidR="008D6675" w:rsidRPr="00291511" w:rsidRDefault="008D6675"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Документы и объявления на официальных сайтах организаций:</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291511">
        <w:rPr>
          <w:rFonts w:ascii="Times New Roman" w:eastAsia="Times New Roman" w:hAnsi="Times New Roman" w:cs="Times New Roman"/>
          <w:sz w:val="28"/>
          <w:szCs w:val="28"/>
        </w:rPr>
        <w:t>. Политика ОАО «Уралкалий» в области корпоративной социальной о</w:t>
      </w:r>
      <w:r>
        <w:rPr>
          <w:rFonts w:ascii="Times New Roman" w:eastAsia="Times New Roman" w:hAnsi="Times New Roman" w:cs="Times New Roman"/>
          <w:sz w:val="28"/>
          <w:szCs w:val="28"/>
        </w:rPr>
        <w:t>т</w:t>
      </w:r>
      <w:r w:rsidRPr="00291511">
        <w:rPr>
          <w:rFonts w:ascii="Times New Roman" w:eastAsia="Times New Roman" w:hAnsi="Times New Roman" w:cs="Times New Roman"/>
          <w:sz w:val="28"/>
          <w:szCs w:val="28"/>
        </w:rPr>
        <w:t xml:space="preserve">ветственности//Уралкалий [официальныйсайт].URL: </w:t>
      </w:r>
      <w:hyperlink r:id="rId22" w:history="1">
        <w:r w:rsidR="006F0C91">
          <w:rPr>
            <w:rStyle w:val="ab"/>
            <w:rFonts w:ascii="Times New Roman" w:eastAsia="Times New Roman" w:hAnsi="Times New Roman" w:cs="Times New Roman"/>
            <w:sz w:val="28"/>
            <w:szCs w:val="28"/>
          </w:rPr>
          <w:t>http://www.uralkali.com/ru/sustainability/</w:t>
        </w:r>
      </w:hyperlink>
      <w:r w:rsidRPr="00291511">
        <w:rPr>
          <w:rFonts w:ascii="Times New Roman" w:eastAsia="Times New Roman" w:hAnsi="Times New Roman" w:cs="Times New Roman"/>
          <w:sz w:val="28"/>
          <w:szCs w:val="28"/>
        </w:rPr>
        <w:t xml:space="preserve"> news_hot_topics/item23227/ #fan-cy_safety (датаобращения: 25.10.2015). </w:t>
      </w:r>
    </w:p>
    <w:p w:rsidR="004F1D17" w:rsidRPr="00291511" w:rsidRDefault="004F1D17"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Журналистские телевизионные и радиопередачи, размещенные в интернете, должны иметь следующие описание: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91511">
        <w:rPr>
          <w:rFonts w:ascii="Times New Roman" w:eastAsia="Times New Roman" w:hAnsi="Times New Roman" w:cs="Times New Roman"/>
          <w:sz w:val="28"/>
          <w:szCs w:val="28"/>
        </w:rPr>
        <w:t xml:space="preserve">. Лобби-холл. Галина Смагина [Интервью]. 21.06.2012 // Телекомпания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«Vetta» [официальный сайт]. URL: </w:t>
      </w:r>
      <w:hyperlink r:id="rId23" w:history="1">
        <w:r w:rsidR="006F0C91">
          <w:rPr>
            <w:rStyle w:val="ab"/>
            <w:rFonts w:ascii="Times New Roman" w:eastAsia="Times New Roman" w:hAnsi="Times New Roman" w:cs="Times New Roman"/>
            <w:sz w:val="28"/>
            <w:szCs w:val="28"/>
          </w:rPr>
          <w:t>http://vetta.tv/telecasts/lobby-hall/1599</w:t>
        </w:r>
      </w:hyperlink>
      <w:r w:rsidRPr="00291511">
        <w:rPr>
          <w:rFonts w:ascii="Times New Roman" w:eastAsia="Times New Roman" w:hAnsi="Times New Roman" w:cs="Times New Roman"/>
          <w:sz w:val="28"/>
          <w:szCs w:val="28"/>
        </w:rPr>
        <w:t xml:space="preserve"> (дата обращения: 09.06.15).</w:t>
      </w:r>
    </w:p>
    <w:p w:rsidR="00291511" w:rsidRDefault="00291511" w:rsidP="00291511">
      <w:pPr>
        <w:spacing w:after="0" w:line="240" w:lineRule="auto"/>
        <w:rPr>
          <w:rFonts w:ascii="Times New Roman" w:eastAsia="Times New Roman" w:hAnsi="Times New Roman" w:cs="Times New Roman"/>
          <w:sz w:val="28"/>
          <w:szCs w:val="28"/>
        </w:rPr>
      </w:pPr>
    </w:p>
    <w:p w:rsidR="00291511" w:rsidRPr="00291511" w:rsidRDefault="00291511" w:rsidP="00E20D7B">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Оформление материалов социальных сетей:</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291511">
        <w:rPr>
          <w:rFonts w:ascii="Times New Roman" w:eastAsia="Times New Roman" w:hAnsi="Times New Roman" w:cs="Times New Roman"/>
          <w:sz w:val="28"/>
          <w:szCs w:val="28"/>
        </w:rPr>
        <w:t xml:space="preserve">. BuzzFeedRussia [официальная страница]. URL: </w:t>
      </w:r>
      <w:hyperlink r:id="rId24" w:history="1">
        <w:r w:rsidR="006F0C91">
          <w:rPr>
            <w:rStyle w:val="ab"/>
            <w:rFonts w:ascii="Times New Roman" w:eastAsia="Times New Roman" w:hAnsi="Times New Roman" w:cs="Times New Roman"/>
            <w:sz w:val="28"/>
            <w:szCs w:val="28"/>
          </w:rPr>
          <w:t>https://twitter.com/BuzzFeedRU</w:t>
        </w:r>
      </w:hyperlink>
      <w:r w:rsidRPr="00291511">
        <w:rPr>
          <w:rFonts w:ascii="Times New Roman" w:eastAsia="Times New Roman" w:hAnsi="Times New Roman" w:cs="Times New Roman"/>
          <w:sz w:val="28"/>
          <w:szCs w:val="28"/>
        </w:rPr>
        <w:t xml:space="preserve"> (дата обращения: 25.10.2015). </w:t>
      </w:r>
    </w:p>
    <w:p w:rsidR="00291511" w:rsidRPr="00242A5E"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91511">
        <w:rPr>
          <w:rFonts w:ascii="Times New Roman" w:eastAsia="Times New Roman" w:hAnsi="Times New Roman" w:cs="Times New Roman"/>
          <w:sz w:val="28"/>
          <w:szCs w:val="28"/>
        </w:rPr>
        <w:t xml:space="preserve">. Игорь Лобанов [персональная страница]. </w:t>
      </w:r>
      <w:r w:rsidRPr="00E20D7B">
        <w:rPr>
          <w:rFonts w:ascii="Times New Roman" w:eastAsia="Times New Roman" w:hAnsi="Times New Roman" w:cs="Times New Roman"/>
          <w:sz w:val="28"/>
          <w:szCs w:val="28"/>
          <w:lang w:val="en-US"/>
        </w:rPr>
        <w:t>URL</w:t>
      </w:r>
      <w:r w:rsidRPr="00242A5E">
        <w:rPr>
          <w:rFonts w:ascii="Times New Roman" w:eastAsia="Times New Roman" w:hAnsi="Times New Roman" w:cs="Times New Roman"/>
          <w:sz w:val="28"/>
          <w:szCs w:val="28"/>
        </w:rPr>
        <w:t xml:space="preserve">: </w:t>
      </w:r>
      <w:hyperlink r:id="rId25" w:history="1">
        <w:r w:rsidR="006F0C91">
          <w:rPr>
            <w:rStyle w:val="ab"/>
            <w:rFonts w:ascii="Times New Roman" w:eastAsia="Times New Roman" w:hAnsi="Times New Roman" w:cs="Times New Roman"/>
            <w:sz w:val="28"/>
            <w:szCs w:val="28"/>
          </w:rPr>
          <w:t>https://</w:t>
        </w:r>
      </w:hyperlink>
      <w:r w:rsidRPr="00242A5E">
        <w:rPr>
          <w:rFonts w:ascii="Times New Roman" w:eastAsia="Times New Roman" w:hAnsi="Times New Roman" w:cs="Times New Roman"/>
          <w:sz w:val="28"/>
          <w:szCs w:val="28"/>
        </w:rPr>
        <w:t xml:space="preserve"> </w:t>
      </w:r>
      <w:hyperlink r:id="rId26" w:history="1">
        <w:r w:rsidR="00E212DB">
          <w:rPr>
            <w:rStyle w:val="ab"/>
            <w:rFonts w:ascii="Times New Roman" w:eastAsia="Times New Roman" w:hAnsi="Times New Roman" w:cs="Times New Roman"/>
            <w:sz w:val="28"/>
            <w:szCs w:val="28"/>
          </w:rPr>
          <w:t>www.facebook.</w:t>
        </w:r>
      </w:hyperlink>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com</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profile</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php</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id</w:t>
      </w:r>
      <w:r w:rsidRPr="00291511">
        <w:rPr>
          <w:rFonts w:ascii="Times New Roman" w:eastAsia="Times New Roman" w:hAnsi="Times New Roman" w:cs="Times New Roman"/>
          <w:sz w:val="28"/>
          <w:szCs w:val="28"/>
        </w:rPr>
        <w:t>=100000974391467 (дата обращения: 25.10.2015).</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sidR="00E20D7B">
        <w:rPr>
          <w:rFonts w:ascii="Times New Roman" w:eastAsia="Times New Roman" w:hAnsi="Times New Roman" w:cs="Times New Roman"/>
          <w:sz w:val="28"/>
          <w:szCs w:val="28"/>
        </w:rPr>
        <w:t>4</w:t>
      </w:r>
      <w:r w:rsidRPr="00291511">
        <w:rPr>
          <w:rFonts w:ascii="Times New Roman" w:eastAsia="Times New Roman" w:hAnsi="Times New Roman" w:cs="Times New Roman"/>
          <w:sz w:val="28"/>
          <w:szCs w:val="28"/>
        </w:rPr>
        <w:t xml:space="preserve">. Локальный дискурс и конструирование образа территории. </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Всероссийская научная конференция 17-18 октября 2014 г., ПГНИУ (Пермь).1 день. URL: </w:t>
      </w:r>
      <w:hyperlink r:id="rId27" w:history="1">
        <w:r w:rsidR="006F0C91">
          <w:rPr>
            <w:rStyle w:val="ab"/>
            <w:rFonts w:ascii="Times New Roman" w:eastAsia="Times New Roman" w:hAnsi="Times New Roman" w:cs="Times New Roman"/>
            <w:sz w:val="28"/>
            <w:szCs w:val="28"/>
          </w:rPr>
          <w:t>http://www.youtube.com/watch?v=tPl85A09pyo</w:t>
        </w:r>
      </w:hyperlink>
      <w:r w:rsidRPr="00291511">
        <w:rPr>
          <w:rFonts w:ascii="Times New Roman" w:eastAsia="Times New Roman" w:hAnsi="Times New Roman" w:cs="Times New Roman"/>
          <w:sz w:val="28"/>
          <w:szCs w:val="28"/>
        </w:rPr>
        <w:t xml:space="preserve"> (дата</w:t>
      </w:r>
    </w:p>
    <w:p w:rsidR="008D6675"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обращения: 25.10.2015).</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F5112A"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F5112A">
        <w:rPr>
          <w:rFonts w:ascii="Times New Roman" w:eastAsia="Times New Roman" w:hAnsi="Times New Roman" w:cs="Times New Roman"/>
          <w:sz w:val="24"/>
          <w:szCs w:val="24"/>
        </w:rPr>
        <w:t xml:space="preserve">Дзялошинский И.М. Современное медиапространство России [Электронный ресурс] : учебное пособие для студентов вузов / И.М. Дзялошинский. – Электрон. текстовые данные. – М. : Аспект Пресс, 2015. – 312 c. – </w:t>
      </w:r>
      <w:r w:rsidRPr="00F5112A">
        <w:rPr>
          <w:rFonts w:ascii="Times New Roman" w:eastAsia="Times New Roman" w:hAnsi="Times New Roman" w:cs="Times New Roman"/>
          <w:sz w:val="24"/>
          <w:szCs w:val="24"/>
          <w:lang w:val="en-US"/>
        </w:rPr>
        <w:t>SBN</w:t>
      </w:r>
      <w:r w:rsidRPr="00F5112A">
        <w:rPr>
          <w:rFonts w:ascii="Times New Roman" w:eastAsia="Times New Roman" w:hAnsi="Times New Roman" w:cs="Times New Roman"/>
          <w:sz w:val="24"/>
          <w:szCs w:val="24"/>
        </w:rPr>
        <w:t xml:space="preserve"> 978-5-7567-0774-8. – </w:t>
      </w:r>
      <w:r w:rsidRPr="00F5112A">
        <w:rPr>
          <w:rFonts w:ascii="Times New Roman" w:eastAsia="Times New Roman" w:hAnsi="Times New Roman" w:cs="Times New Roman"/>
          <w:spacing w:val="-3"/>
          <w:sz w:val="24"/>
          <w:szCs w:val="24"/>
          <w:lang w:eastAsia="en-US"/>
        </w:rPr>
        <w:t xml:space="preserve">Текст : электронный // ЭБС </w:t>
      </w:r>
      <w:r w:rsidRPr="00F5112A">
        <w:rPr>
          <w:rFonts w:ascii="Times New Roman" w:eastAsia="Times New Roman" w:hAnsi="Times New Roman" w:cs="Times New Roman"/>
          <w:spacing w:val="-3"/>
          <w:sz w:val="24"/>
          <w:szCs w:val="24"/>
          <w:lang w:val="en-US" w:eastAsia="en-US"/>
        </w:rPr>
        <w:t>IPRBooks</w:t>
      </w:r>
      <w:r w:rsidRPr="00F5112A">
        <w:rPr>
          <w:rFonts w:ascii="Times New Roman" w:eastAsia="Times New Roman" w:hAnsi="Times New Roman" w:cs="Times New Roman"/>
          <w:spacing w:val="-3"/>
          <w:sz w:val="24"/>
          <w:szCs w:val="24"/>
          <w:lang w:eastAsia="en-US"/>
        </w:rPr>
        <w:t xml:space="preserve"> [сайт]. — URL:</w:t>
      </w:r>
      <w:r w:rsidRPr="00F5112A">
        <w:rPr>
          <w:rFonts w:ascii="Times New Roman" w:eastAsia="Times New Roman" w:hAnsi="Times New Roman" w:cs="Times New Roman"/>
          <w:sz w:val="24"/>
          <w:szCs w:val="24"/>
        </w:rPr>
        <w:t xml:space="preserve"> </w:t>
      </w:r>
      <w:hyperlink r:id="rId28" w:history="1">
        <w:r w:rsidR="006F0C91">
          <w:rPr>
            <w:rStyle w:val="ab"/>
            <w:rFonts w:ascii="Times New Roman" w:eastAsia="Times New Roman" w:hAnsi="Times New Roman" w:cs="Times New Roman"/>
            <w:sz w:val="24"/>
            <w:szCs w:val="24"/>
          </w:rPr>
          <w:t>http://www.iprbookshop.ru/56303.html</w:t>
        </w:r>
      </w:hyperlink>
    </w:p>
    <w:p w:rsidR="00F5112A" w:rsidRPr="00F5112A" w:rsidRDefault="00F5112A"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F5112A">
        <w:rPr>
          <w:rFonts w:ascii="Times New Roman" w:eastAsia="Times New Roman" w:hAnsi="Times New Roman" w:cs="Times New Roman"/>
          <w:sz w:val="24"/>
          <w:szCs w:val="24"/>
        </w:rPr>
        <w:t xml:space="preserve">Язык средств массовой информации [Электронный ресурс] : учебное пособие для вузов / О.В. Александрова [и др.]. – Электрон. текстовые данные. – М. : Академический Проект, Альма Матер, 2015. – 760 c. – </w:t>
      </w:r>
      <w:r w:rsidRPr="00F5112A">
        <w:rPr>
          <w:rFonts w:ascii="Times New Roman" w:eastAsia="Times New Roman" w:hAnsi="Times New Roman" w:cs="Times New Roman"/>
          <w:sz w:val="24"/>
          <w:szCs w:val="24"/>
          <w:lang w:val="en-US"/>
        </w:rPr>
        <w:t>SBN</w:t>
      </w:r>
      <w:r w:rsidRPr="00F5112A">
        <w:rPr>
          <w:rFonts w:ascii="Times New Roman" w:eastAsia="Times New Roman" w:hAnsi="Times New Roman" w:cs="Times New Roman"/>
          <w:sz w:val="24"/>
          <w:szCs w:val="24"/>
        </w:rPr>
        <w:t xml:space="preserve"> 978-5-8291-0991-2. – </w:t>
      </w:r>
      <w:r w:rsidRPr="00F5112A">
        <w:rPr>
          <w:rFonts w:ascii="Times New Roman" w:eastAsia="Times New Roman" w:hAnsi="Times New Roman" w:cs="Times New Roman"/>
          <w:spacing w:val="-3"/>
          <w:sz w:val="24"/>
          <w:szCs w:val="24"/>
          <w:lang w:eastAsia="en-US"/>
        </w:rPr>
        <w:t xml:space="preserve">Текст : электронный // ЭБС </w:t>
      </w:r>
      <w:r w:rsidRPr="00F5112A">
        <w:rPr>
          <w:rFonts w:ascii="Times New Roman" w:eastAsia="Times New Roman" w:hAnsi="Times New Roman" w:cs="Times New Roman"/>
          <w:spacing w:val="-3"/>
          <w:sz w:val="24"/>
          <w:szCs w:val="24"/>
          <w:lang w:val="en-US" w:eastAsia="en-US"/>
        </w:rPr>
        <w:t>IPRBooks</w:t>
      </w:r>
      <w:r w:rsidRPr="00F5112A">
        <w:rPr>
          <w:rFonts w:ascii="Times New Roman" w:eastAsia="Times New Roman" w:hAnsi="Times New Roman" w:cs="Times New Roman"/>
          <w:spacing w:val="-3"/>
          <w:sz w:val="24"/>
          <w:szCs w:val="24"/>
          <w:lang w:eastAsia="en-US"/>
        </w:rPr>
        <w:t xml:space="preserve"> [сайт]. — URL:</w:t>
      </w:r>
      <w:hyperlink r:id="rId29" w:history="1">
        <w:r w:rsidR="006F0C91">
          <w:rPr>
            <w:rStyle w:val="ab"/>
            <w:rFonts w:ascii="Times New Roman" w:eastAsia="Times New Roman" w:hAnsi="Times New Roman" w:cs="Times New Roman"/>
            <w:spacing w:val="-3"/>
            <w:sz w:val="24"/>
            <w:szCs w:val="24"/>
            <w:lang w:eastAsia="en-US"/>
          </w:rPr>
          <w:t>http://www.iprbookshop.ru/36864.html</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F5112A"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F5112A">
        <w:rPr>
          <w:rFonts w:ascii="Times New Roman" w:eastAsia="Times New Roman" w:hAnsi="Times New Roman" w:cs="Times New Roman"/>
          <w:i/>
          <w:iCs/>
          <w:sz w:val="24"/>
          <w:szCs w:val="24"/>
        </w:rPr>
        <w:t>Бобров, А. А. </w:t>
      </w:r>
      <w:r w:rsidRPr="00F5112A">
        <w:rPr>
          <w:rFonts w:ascii="Times New Roman" w:eastAsia="Times New Roman" w:hAnsi="Times New Roman" w:cs="Times New Roman"/>
          <w:iCs/>
          <w:sz w:val="24"/>
          <w:szCs w:val="24"/>
        </w:rPr>
        <w:t>Основы журналистской деятельности : учебное пособие для академического бакалавриата / А. А. Бобров. — 2-е изд., испр. и доп. — Москва : Издательство Юрайт, 2018. — 343 с. — (Университеты России). — ISBN 978-5-9916-9254-0. — Текст : электронный // ЭБС Юрайт [сайт]. — URL: </w:t>
      </w:r>
      <w:hyperlink r:id="rId30" w:history="1">
        <w:r w:rsidR="006F0C91">
          <w:rPr>
            <w:rStyle w:val="ab"/>
            <w:rFonts w:ascii="Times New Roman" w:eastAsia="Times New Roman" w:hAnsi="Times New Roman" w:cs="Times New Roman"/>
            <w:iCs/>
            <w:sz w:val="24"/>
            <w:szCs w:val="24"/>
          </w:rPr>
          <w:t>https://www.biblio-online.ru/bcode/414676  </w:t>
        </w:r>
      </w:hyperlink>
      <w:r w:rsidRPr="00F5112A">
        <w:rPr>
          <w:rFonts w:ascii="Times New Roman" w:eastAsia="Times New Roman" w:hAnsi="Times New Roman" w:cs="Times New Roman"/>
          <w:iCs/>
          <w:sz w:val="24"/>
          <w:szCs w:val="24"/>
        </w:rPr>
        <w:t> </w:t>
      </w:r>
    </w:p>
    <w:p w:rsidR="00F5112A" w:rsidRPr="00F5112A" w:rsidRDefault="00F5112A"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F5112A">
        <w:rPr>
          <w:rFonts w:ascii="Times New Roman" w:eastAsia="Times New Roman" w:hAnsi="Times New Roman" w:cs="Times New Roman"/>
          <w:sz w:val="24"/>
          <w:szCs w:val="24"/>
        </w:rPr>
        <w:t>Политическая журналистика : учебник для бакалавриата и магистратуры / С. Г. Корконосенко [и др.] ; под редакцией С. Г. Корконосенко. — Москва : Издательство Юрайт, 2018. — 319 с. — (Бакалавр и магистр. Академический курс). — ISBN 978-5-534-00255-3. — Текст : электронный // ЭБС Юрайт [сайт]. — URL: </w:t>
      </w:r>
      <w:hyperlink r:id="rId31" w:history="1">
        <w:r w:rsidR="006F0C91">
          <w:rPr>
            <w:rStyle w:val="ab"/>
            <w:rFonts w:ascii="Times New Roman" w:eastAsia="Times New Roman" w:hAnsi="Times New Roman" w:cs="Times New Roman"/>
            <w:sz w:val="24"/>
            <w:szCs w:val="24"/>
          </w:rPr>
          <w:t>https://www.biblio-online.ru/bcode/413111  </w:t>
        </w:r>
      </w:hyperlink>
      <w:r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242A5E">
        <w:rPr>
          <w:rFonts w:ascii="Times New Roman" w:eastAsia="Times New Roman" w:hAnsi="Times New Roman" w:cs="Times New Roman"/>
          <w:b/>
          <w:sz w:val="28"/>
          <w:szCs w:val="28"/>
        </w:rPr>
        <w:t>Современные региональные средства массовой информации</w:t>
      </w:r>
      <w:r w:rsidRPr="008D6675">
        <w:rPr>
          <w:rFonts w:ascii="Times New Roman" w:eastAsia="Times New Roman" w:hAnsi="Times New Roman" w:cs="Times New Roman"/>
          <w:b/>
          <w:sz w:val="28"/>
          <w:szCs w:val="28"/>
        </w:rPr>
        <w:t>»</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Конституция, Закон о СМИ как основные документы, регламентирующие деятельность журналистов. Основные положения, нормы.</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История современных российских СМИ.</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Типология как метод научного познания. Применение этого метода к современным российским СМИ.</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Интернет - СМИ, история возникновения, учредители, виды.</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Профессиональные организации и союзы российских журналистов. Охарактеризуйте одно из профессиональных сообществ (по выбору студента).</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Печатные СМИ.</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Электронные СМИ: история возникновения, виды.</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Структура российских СМИ по виду собственности.</w:t>
      </w:r>
    </w:p>
    <w:p w:rsidR="00787EC0" w:rsidRPr="00787EC0" w:rsidRDefault="00787EC0" w:rsidP="008856DB">
      <w:pPr>
        <w:pStyle w:val="a5"/>
        <w:numPr>
          <w:ilvl w:val="0"/>
          <w:numId w:val="25"/>
        </w:numPr>
        <w:tabs>
          <w:tab w:val="clear" w:pos="360"/>
          <w:tab w:val="num" w:pos="142"/>
          <w:tab w:val="left" w:pos="284"/>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Оппозиционная пресса и проблема независимости российских СМИ.</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Деловая пресса России: история возникновения, основные издания, тиражная политика.</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Массовая пресса в России.</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(детская и юношеская пресса).</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(аграрная пресса).</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(религиозная и конфессиональная печать).</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(экологическая пресса).</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lastRenderedPageBreak/>
        <w:t>Женские издания и женская журналистика.</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Религиозные СМИ: особенности, тенденции развития, виды и типы изданий.</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Федеральные информационные агентства. Принцип организации работы.</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Региональные информационные агентства.</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Журнальная периодика. Российские и иностранные журналы.</w:t>
      </w:r>
    </w:p>
    <w:p w:rsidR="00787EC0" w:rsidRPr="00787EC0" w:rsidRDefault="00787EC0" w:rsidP="00DC343D">
      <w:pPr>
        <w:pStyle w:val="a5"/>
        <w:numPr>
          <w:ilvl w:val="0"/>
          <w:numId w:val="25"/>
        </w:numPr>
        <w:tabs>
          <w:tab w:val="clear" w:pos="360"/>
          <w:tab w:val="num" w:pos="142"/>
          <w:tab w:val="left" w:pos="284"/>
          <w:tab w:val="left" w:pos="426"/>
        </w:tabs>
        <w:spacing w:line="360" w:lineRule="auto"/>
        <w:ind w:left="0" w:firstLine="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Тенденции развития региональных журналов.</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22. Тенденции развития российского медиарынка.</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23. Документы как способ создания журналистом доказательной базы.</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24. Способы сбора информации, отбор фактов, проверка данных, имеющихся у журналиста.</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b/>
          <w:bCs/>
          <w:sz w:val="28"/>
          <w:szCs w:val="28"/>
        </w:rPr>
      </w:pPr>
      <w:r w:rsidRPr="00787EC0">
        <w:rPr>
          <w:rFonts w:ascii="Times New Roman" w:eastAsia="Times New Roman" w:hAnsi="Times New Roman" w:cs="Times New Roman"/>
          <w:sz w:val="28"/>
          <w:szCs w:val="28"/>
        </w:rPr>
        <w:t>25.  Способы раскрытия сущности фактов, их внутреннего смысла</w:t>
      </w:r>
      <w:r w:rsidRPr="00787EC0">
        <w:rPr>
          <w:rFonts w:ascii="Times New Roman" w:eastAsia="Times New Roman" w:hAnsi="Times New Roman" w:cs="Times New Roman"/>
          <w:b/>
          <w:bCs/>
          <w:sz w:val="28"/>
          <w:szCs w:val="28"/>
        </w:rPr>
        <w:t>.</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26. Источники информации для журналиста.</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27. Методы познания реальности журналистом.</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28. Информационная и идеологическая функции журналистики.</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29. Принцип правдивости и объективности в журналистике.</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30. Преобразовательная деятельность журналиста.</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31. Наблюдение как метод сбора информации.</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32. Работа с документами как источник информации для журналиста.</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33. Общение журналиста с персонажем произведения.</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34. Непрерывность журналистского труда.</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35. Принципы гуманизма и демократизма в журналистике.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36. Федеральные и региональные СМИ: сопоставительный анализ.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37. Факторы, влияющие на эволюцию системы СМИ. Региональные издания как часть информационного пространства России.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38. Концепция региональной российской газеты. Понятие «концепция печатного издания».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39. Основные черты концепции регионального издания в новых исторических условиях.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 40. Адекватная модель работы редакции региональной газеты с учетом демократических ориентиров становлений российского общества. </w:t>
      </w:r>
    </w:p>
    <w:p w:rsid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41. Концепция независимой прессы регионального уровня.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42. Типология отечественной региональной прессы.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43. Основные факторы развития современной типологической структуры региональной прессы.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44. Типоформирующие признаки, определяющие тип издания. </w:t>
      </w:r>
    </w:p>
    <w:p w:rsidR="00787EC0" w:rsidRPr="00787EC0" w:rsidRDefault="00787EC0" w:rsidP="008856DB">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45. 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 </w:t>
      </w:r>
    </w:p>
    <w:p w:rsidR="00D22EE4" w:rsidRPr="00D22EE4" w:rsidRDefault="00787EC0" w:rsidP="00F927D4">
      <w:pPr>
        <w:pStyle w:val="a5"/>
        <w:tabs>
          <w:tab w:val="num" w:pos="142"/>
          <w:tab w:val="left" w:pos="284"/>
        </w:tabs>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46.  Концепция «близости к читателю» в региональной прессе.</w:t>
      </w:r>
    </w:p>
    <w:p w:rsidR="008D6675" w:rsidRPr="00D22EE4" w:rsidRDefault="008D6675" w:rsidP="00D22EE4">
      <w:pPr>
        <w:pStyle w:val="a5"/>
        <w:numPr>
          <w:ilvl w:val="0"/>
          <w:numId w:val="21"/>
        </w:numPr>
        <w:jc w:val="both"/>
        <w:rPr>
          <w:rFonts w:ascii="Times New Roman" w:eastAsia="Times New Roman" w:hAnsi="Times New Roman" w:cs="Times New Roman"/>
          <w:sz w:val="28"/>
          <w:szCs w:val="28"/>
        </w:rPr>
      </w:pPr>
      <w:r w:rsidRPr="00D22EE4">
        <w:rPr>
          <w:rFonts w:ascii="Times New Roman" w:eastAsia="Times New Roman" w:hAnsi="Times New Roman" w:cs="Times New Roman"/>
          <w:b/>
          <w:sz w:val="28"/>
          <w:szCs w:val="28"/>
        </w:rPr>
        <w:br w:type="page"/>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242A5E">
        <w:rPr>
          <w:rFonts w:ascii="Times New Roman" w:hAnsi="Times New Roman" w:cs="Times New Roman"/>
          <w:color w:val="000000"/>
          <w:sz w:val="28"/>
          <w:szCs w:val="28"/>
        </w:rPr>
        <w:t>Современные региональные средства массовой информации</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42.03.02</w:t>
      </w:r>
      <w:r w:rsidR="00F927D4">
        <w:rPr>
          <w:rFonts w:ascii="Times New Roman" w:hAnsi="Times New Roman" w:cs="Times New Roman"/>
          <w:sz w:val="28"/>
          <w:szCs w:val="28"/>
        </w:rPr>
        <w:t xml:space="preserve"> </w:t>
      </w:r>
      <w:r>
        <w:rPr>
          <w:rFonts w:ascii="Times New Roman" w:hAnsi="Times New Roman" w:cs="Times New Roman"/>
          <w:sz w:val="28"/>
          <w:szCs w:val="28"/>
        </w:rPr>
        <w:t>Журналистика</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85249C">
        <w:rPr>
          <w:rFonts w:ascii="Times New Roman" w:hAnsi="Times New Roman" w:cs="Times New Roman"/>
          <w:bCs/>
          <w:color w:val="000000"/>
          <w:sz w:val="28"/>
          <w:szCs w:val="28"/>
        </w:rPr>
        <w:t>Общий профиль</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c"/>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3CA" w:rsidRDefault="00FA23CA" w:rsidP="00D32EDE">
      <w:pPr>
        <w:spacing w:after="0" w:line="240" w:lineRule="auto"/>
      </w:pPr>
      <w:r>
        <w:separator/>
      </w:r>
    </w:p>
  </w:endnote>
  <w:endnote w:type="continuationSeparator" w:id="0">
    <w:p w:rsidR="00FA23CA" w:rsidRDefault="00FA23CA"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3CA" w:rsidRDefault="00FA23CA" w:rsidP="00D32EDE">
      <w:pPr>
        <w:spacing w:after="0" w:line="240" w:lineRule="auto"/>
      </w:pPr>
      <w:r>
        <w:separator/>
      </w:r>
    </w:p>
  </w:footnote>
  <w:footnote w:type="continuationSeparator" w:id="0">
    <w:p w:rsidR="00FA23CA" w:rsidRDefault="00FA23CA"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3"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5"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
  </w:num>
  <w:num w:numId="5">
    <w:abstractNumId w:val="19"/>
  </w:num>
  <w:num w:numId="6">
    <w:abstractNumId w:val="20"/>
  </w:num>
  <w:num w:numId="7">
    <w:abstractNumId w:val="2"/>
  </w:num>
  <w:num w:numId="8">
    <w:abstractNumId w:val="0"/>
  </w:num>
  <w:num w:numId="9">
    <w:abstractNumId w:val="21"/>
  </w:num>
  <w:num w:numId="10">
    <w:abstractNumId w:val="10"/>
  </w:num>
  <w:num w:numId="11">
    <w:abstractNumId w:val="3"/>
  </w:num>
  <w:num w:numId="12">
    <w:abstractNumId w:val="17"/>
  </w:num>
  <w:num w:numId="13">
    <w:abstractNumId w:val="7"/>
  </w:num>
  <w:num w:numId="14">
    <w:abstractNumId w:val="22"/>
  </w:num>
  <w:num w:numId="15">
    <w:abstractNumId w:val="15"/>
  </w:num>
  <w:num w:numId="16">
    <w:abstractNumId w:val="25"/>
  </w:num>
  <w:num w:numId="17">
    <w:abstractNumId w:val="23"/>
  </w:num>
  <w:num w:numId="18">
    <w:abstractNumId w:val="4"/>
  </w:num>
  <w:num w:numId="19">
    <w:abstractNumId w:val="12"/>
  </w:num>
  <w:num w:numId="20">
    <w:abstractNumId w:val="24"/>
  </w:num>
  <w:num w:numId="21">
    <w:abstractNumId w:val="8"/>
  </w:num>
  <w:num w:numId="22">
    <w:abstractNumId w:val="6"/>
  </w:num>
  <w:num w:numId="23">
    <w:abstractNumId w:val="16"/>
  </w:num>
  <w:num w:numId="24">
    <w:abstractNumId w:val="26"/>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62AB3"/>
    <w:rsid w:val="000B1900"/>
    <w:rsid w:val="000F7A31"/>
    <w:rsid w:val="001179BC"/>
    <w:rsid w:val="0019631F"/>
    <w:rsid w:val="001A1009"/>
    <w:rsid w:val="001A47C2"/>
    <w:rsid w:val="001A6B34"/>
    <w:rsid w:val="001C207B"/>
    <w:rsid w:val="00232A67"/>
    <w:rsid w:val="00242A5E"/>
    <w:rsid w:val="00291511"/>
    <w:rsid w:val="002A451F"/>
    <w:rsid w:val="00330967"/>
    <w:rsid w:val="00380F30"/>
    <w:rsid w:val="00385756"/>
    <w:rsid w:val="004416F5"/>
    <w:rsid w:val="00464C50"/>
    <w:rsid w:val="004726E1"/>
    <w:rsid w:val="00492C80"/>
    <w:rsid w:val="004F1D17"/>
    <w:rsid w:val="0054153E"/>
    <w:rsid w:val="00555DE2"/>
    <w:rsid w:val="0057023A"/>
    <w:rsid w:val="00610FCE"/>
    <w:rsid w:val="00620EAD"/>
    <w:rsid w:val="006F0C91"/>
    <w:rsid w:val="00726420"/>
    <w:rsid w:val="00741C33"/>
    <w:rsid w:val="00787EC0"/>
    <w:rsid w:val="007C11FA"/>
    <w:rsid w:val="007E3578"/>
    <w:rsid w:val="0080144D"/>
    <w:rsid w:val="008420FE"/>
    <w:rsid w:val="0085249C"/>
    <w:rsid w:val="008856DB"/>
    <w:rsid w:val="0089381F"/>
    <w:rsid w:val="008D6675"/>
    <w:rsid w:val="008E7442"/>
    <w:rsid w:val="00924EFC"/>
    <w:rsid w:val="00950422"/>
    <w:rsid w:val="00AC3050"/>
    <w:rsid w:val="00AC3237"/>
    <w:rsid w:val="00B170B6"/>
    <w:rsid w:val="00B20002"/>
    <w:rsid w:val="00B4403B"/>
    <w:rsid w:val="00B76158"/>
    <w:rsid w:val="00B77A16"/>
    <w:rsid w:val="00B95DC5"/>
    <w:rsid w:val="00BA07C5"/>
    <w:rsid w:val="00BB74DA"/>
    <w:rsid w:val="00BD1C32"/>
    <w:rsid w:val="00BD1EF7"/>
    <w:rsid w:val="00C65148"/>
    <w:rsid w:val="00D22EE4"/>
    <w:rsid w:val="00D32EDE"/>
    <w:rsid w:val="00D5517E"/>
    <w:rsid w:val="00DC343D"/>
    <w:rsid w:val="00DD49B6"/>
    <w:rsid w:val="00E20D7B"/>
    <w:rsid w:val="00E212DB"/>
    <w:rsid w:val="00E36112"/>
    <w:rsid w:val="00E42DC5"/>
    <w:rsid w:val="00E52ABB"/>
    <w:rsid w:val="00E93070"/>
    <w:rsid w:val="00EB4FCC"/>
    <w:rsid w:val="00EF0462"/>
    <w:rsid w:val="00EF5032"/>
    <w:rsid w:val="00F5112A"/>
    <w:rsid w:val="00F92278"/>
    <w:rsid w:val="00F927D4"/>
    <w:rsid w:val="00FA23CA"/>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uiPriority w:val="34"/>
    <w:qFormat/>
    <w:rsid w:val="00555DE2"/>
    <w:pPr>
      <w:ind w:left="720"/>
      <w:contextualSpacing/>
    </w:pPr>
  </w:style>
  <w:style w:type="character" w:styleId="a6">
    <w:name w:val="footnote reference"/>
    <w:semiHidden/>
    <w:rsid w:val="00D32EDE"/>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D32ED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9">
    <w:name w:val="Title"/>
    <w:basedOn w:val="a"/>
    <w:link w:val="aa"/>
    <w:qFormat/>
    <w:rsid w:val="00291511"/>
    <w:pPr>
      <w:spacing w:after="0" w:line="240" w:lineRule="auto"/>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91511"/>
    <w:rPr>
      <w:rFonts w:ascii="Times New Roman" w:eastAsia="Times New Roman" w:hAnsi="Times New Roman" w:cs="Times New Roman"/>
      <w:b/>
      <w:sz w:val="28"/>
      <w:szCs w:val="20"/>
    </w:rPr>
  </w:style>
  <w:style w:type="character" w:styleId="ab">
    <w:name w:val="Hyperlink"/>
    <w:rsid w:val="00291511"/>
    <w:rPr>
      <w:color w:val="0000FF"/>
      <w:u w:val="single"/>
    </w:rPr>
  </w:style>
  <w:style w:type="paragraph" w:styleId="ac">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Unresolved Mention"/>
    <w:basedOn w:val="a0"/>
    <w:uiPriority w:val="99"/>
    <w:semiHidden/>
    <w:unhideWhenUsed/>
    <w:rsid w:val="00B20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http://vetta.tv/news/economics/38194" TargetMode="External"/><Relationship Id="rId26" Type="http://schemas.openxmlformats.org/officeDocument/2006/relationships/hyperlink" Target="http://www.facebook." TargetMode="External"/><Relationship Id="rId3" Type="http://schemas.openxmlformats.org/officeDocument/2006/relationships/styles" Target="styles.xml"/><Relationship Id="rId21" Type="http://schemas.openxmlformats.org/officeDocument/2006/relationships/hyperlink" Target="http://www.chitaitext.ru/novosti/strannye-kapelki-mollyuski-i-spor-ob-endorfine-stali-chastyu-modnoy-tusovki-v-permi/" TargetMode="External"/><Relationship Id="rId7" Type="http://schemas.openxmlformats.org/officeDocument/2006/relationships/endnotes" Target="endnotes.xml"/><Relationship Id="rId12" Type="http://schemas.openxmlformats.org/officeDocument/2006/relationships/hyperlink" Target="http://www.business-class.su/article.php?id=21109" TargetMode="External"/><Relationship Id="rId17" Type="http://schemas.openxmlformats.org/officeDocument/2006/relationships/hyperlink" Target="http://www.psu.ru/files/docs/fakultety/fil/Kaf_zhurnalistiki/istoriya_otech_zhurn.pdf" TargetMode="External"/><Relationship Id="rId25" Type="http://schemas.openxmlformats.org/officeDocument/2006/relationships/hyperlink" Target="NUL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http://journ.5uglov.ru/kontekst/zhurnalistika_nuzhna_no_drugaya/" TargetMode="External"/><Relationship Id="rId29" Type="http://schemas.openxmlformats.org/officeDocument/2006/relationships/hyperlink" Target="http://www.iprbookshop.ru/3686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https://twitter.com/BuzzFeed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23" Type="http://schemas.openxmlformats.org/officeDocument/2006/relationships/hyperlink" Target="http://vetta.tv/telecasts/lobby-hall/1599" TargetMode="External"/><Relationship Id="rId28" Type="http://schemas.openxmlformats.org/officeDocument/2006/relationships/hyperlink" Target="http://www.iprbookshop.ru/56303.html" TargetMode="External"/><Relationship Id="rId10" Type="http://schemas.openxmlformats.org/officeDocument/2006/relationships/image" Target="media/image2.png"/><Relationship Id="rId19" Type="http://schemas.openxmlformats.org/officeDocument/2006/relationships/hyperlink" Target="NULL" TargetMode="External"/><Relationship Id="rId31" Type="http://schemas.openxmlformats.org/officeDocument/2006/relationships/hyperlink" Target="https://www.biblio-online.ru/bcode/413111&#160;&#1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eb-web.ru/feb/periodic/default.asp?/" TargetMode="External"/><Relationship Id="rId22" Type="http://schemas.openxmlformats.org/officeDocument/2006/relationships/hyperlink" Target="http://www.uralkali.com/ru/sustainability/" TargetMode="External"/><Relationship Id="rId27" Type="http://schemas.openxmlformats.org/officeDocument/2006/relationships/hyperlink" Target="http://www.youtube.com/watch?v=tPl85A09pyo" TargetMode="External"/><Relationship Id="rId30" Type="http://schemas.openxmlformats.org/officeDocument/2006/relationships/hyperlink" Target="https://www.biblio-online.ru/bcode/414676&#160;&#160;" TargetMode="External"/><Relationship Id="rId8" Type="http://schemas.openxmlformats.org/officeDocument/2006/relationships/hyperlink" Target="http://www.syl.ru/article/200153/new_zaglavnaya-bukva-i-stroch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BD35-D3A6-4BE3-8843-9DC0FFC3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37</Pages>
  <Words>7691</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Mark Bernstorf</cp:lastModifiedBy>
  <cp:revision>42</cp:revision>
  <cp:lastPrinted>2018-12-10T10:40:00Z</cp:lastPrinted>
  <dcterms:created xsi:type="dcterms:W3CDTF">2018-02-26T08:29:00Z</dcterms:created>
  <dcterms:modified xsi:type="dcterms:W3CDTF">2022-11-12T17:16:00Z</dcterms:modified>
</cp:coreProperties>
</file>